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7D" w:rsidRDefault="001B1D72">
      <w:r>
        <w:t>8.r-VALOVI-priprema za pisanu provjeru</w:t>
      </w:r>
    </w:p>
    <w:p w:rsidR="001B1D72" w:rsidRDefault="001B1D72"/>
    <w:p w:rsidR="001B1D72" w:rsidRDefault="001B1D72" w:rsidP="001B1D72">
      <w:pPr>
        <w:pStyle w:val="Odlomakpopisa"/>
        <w:numPr>
          <w:ilvl w:val="0"/>
          <w:numId w:val="1"/>
        </w:numPr>
      </w:pPr>
      <w:r>
        <w:t>Tijekom vremena od 6 sekundi na obalu su udarila 24 vodena brijega. Kolika je brzina vala ako mu je valna duljina 36 cm.</w:t>
      </w:r>
      <w:r w:rsidR="003E2036">
        <w:t xml:space="preserve"> (R: v=1.44m)</w:t>
      </w:r>
    </w:p>
    <w:p w:rsidR="001B1D72" w:rsidRDefault="001B1D72" w:rsidP="001B1D72">
      <w:pPr>
        <w:pStyle w:val="Odlomakpopisa"/>
        <w:numPr>
          <w:ilvl w:val="0"/>
          <w:numId w:val="1"/>
        </w:numPr>
      </w:pPr>
      <w:r>
        <w:t>Sve valove vidljive na slici  izvor je proizveo za 3s. Brzina vala je 21 cm/s. Odredi valnu duljinu i frekvenciju.</w:t>
      </w:r>
    </w:p>
    <w:p w:rsidR="001B1D72" w:rsidRDefault="0070383F" w:rsidP="009C4074">
      <w:pPr>
        <w:pStyle w:val="Odlomakpopisa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1B1D72" w:rsidRPr="001B1D72">
        <w:rPr>
          <w:sz w:val="16"/>
          <w:szCs w:val="16"/>
        </w:rPr>
        <w:t>izvor vala</w:t>
      </w:r>
    </w:p>
    <w:p w:rsidR="001B1D72" w:rsidRDefault="009C4074" w:rsidP="009C4074">
      <w:pPr>
        <w:pStyle w:val="Odlomakpopisa"/>
        <w:rPr>
          <w:sz w:val="16"/>
          <w:szCs w:val="16"/>
        </w:rPr>
      </w:pPr>
      <w:r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559135</wp:posOffset>
                </wp:positionH>
                <wp:positionV relativeFrom="paragraph">
                  <wp:posOffset>715317</wp:posOffset>
                </wp:positionV>
                <wp:extent cx="936000" cy="0"/>
                <wp:effectExtent l="0" t="0" r="0" b="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F3C72" id="Ravni poveznik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56.3pt" to="117.7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553998</wp:posOffset>
                </wp:positionH>
                <wp:positionV relativeFrom="paragraph">
                  <wp:posOffset>530382</wp:posOffset>
                </wp:positionV>
                <wp:extent cx="936000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2C592" id="Ravni poveznik 1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41.75pt" to="117.3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335173</wp:posOffset>
                </wp:positionV>
                <wp:extent cx="936000" cy="0"/>
                <wp:effectExtent l="0" t="0" r="0" b="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09FDB" id="Ravni poveznik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26.4pt" to="113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497490</wp:posOffset>
                </wp:positionH>
                <wp:positionV relativeFrom="paragraph">
                  <wp:posOffset>124553</wp:posOffset>
                </wp:positionV>
                <wp:extent cx="936000" cy="10800"/>
                <wp:effectExtent l="0" t="0" r="35560" b="27305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B46E2" id="Ravni poveznik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9.8pt" to="112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70383F">
        <w:rPr>
          <w:sz w:val="16"/>
          <w:szCs w:val="16"/>
        </w:rPr>
        <w:t xml:space="preserve">      </w:t>
      </w:r>
    </w:p>
    <w:p w:rsidR="0070383F" w:rsidRDefault="0070383F" w:rsidP="009C4074">
      <w:pPr>
        <w:pStyle w:val="Odlomakpopisa"/>
        <w:rPr>
          <w:sz w:val="16"/>
          <w:szCs w:val="16"/>
        </w:rPr>
      </w:pPr>
    </w:p>
    <w:p w:rsidR="0070383F" w:rsidRDefault="0070383F" w:rsidP="009C4074">
      <w:pPr>
        <w:pStyle w:val="Odlomakpopisa"/>
        <w:rPr>
          <w:sz w:val="16"/>
          <w:szCs w:val="16"/>
        </w:rPr>
      </w:pPr>
    </w:p>
    <w:p w:rsidR="0070383F" w:rsidRDefault="0070383F" w:rsidP="009C4074">
      <w:pPr>
        <w:pStyle w:val="Odlomakpopisa"/>
        <w:rPr>
          <w:sz w:val="16"/>
          <w:szCs w:val="16"/>
        </w:rPr>
      </w:pPr>
    </w:p>
    <w:p w:rsidR="0070383F" w:rsidRDefault="0070383F" w:rsidP="009C4074">
      <w:pPr>
        <w:pStyle w:val="Odlomakpopisa"/>
        <w:rPr>
          <w:sz w:val="16"/>
          <w:szCs w:val="16"/>
        </w:rPr>
      </w:pPr>
    </w:p>
    <w:p w:rsidR="0070383F" w:rsidRDefault="0070383F" w:rsidP="009C4074">
      <w:pPr>
        <w:pStyle w:val="Odlomakpopisa"/>
        <w:rPr>
          <w:sz w:val="16"/>
          <w:szCs w:val="16"/>
        </w:rPr>
      </w:pPr>
    </w:p>
    <w:p w:rsidR="003E2036" w:rsidRPr="003E2036" w:rsidRDefault="003E2036" w:rsidP="009C4074">
      <w:pPr>
        <w:pStyle w:val="Odlomakpopisa"/>
      </w:pPr>
      <w:r w:rsidRPr="003E2036">
        <w:t>(R:</w:t>
      </w:r>
      <w:r>
        <w:t>0.21</w:t>
      </w:r>
      <w:r w:rsidRPr="003E2036">
        <w:t>m)</w:t>
      </w:r>
    </w:p>
    <w:p w:rsidR="0070383F" w:rsidRDefault="0070383F" w:rsidP="0070383F">
      <w:pPr>
        <w:pStyle w:val="Odlomakpopisa"/>
        <w:numPr>
          <w:ilvl w:val="0"/>
          <w:numId w:val="1"/>
        </w:numPr>
      </w:pPr>
      <w:r>
        <w:t>S broda je poslan ultrazvučni signal prema dnu jezera. Nakon 1.5 sekundi uređaj na brodu je primio jeku. Kolika je dubina jezera na tom mjestu. Brzina zvuka u vodi je 1500 m/s.</w:t>
      </w:r>
    </w:p>
    <w:p w:rsidR="003E2036" w:rsidRDefault="003E2036" w:rsidP="003E2036">
      <w:pPr>
        <w:pStyle w:val="Odlomakpopisa"/>
      </w:pPr>
      <w:r>
        <w:t>(R: s=1125m)</w:t>
      </w:r>
    </w:p>
    <w:p w:rsidR="0070383F" w:rsidRDefault="0070383F" w:rsidP="0070383F">
      <w:pPr>
        <w:pStyle w:val="Odlomakpopisa"/>
      </w:pPr>
    </w:p>
    <w:p w:rsidR="0070383F" w:rsidRPr="0070383F" w:rsidRDefault="0070383F" w:rsidP="0070383F">
      <w:pPr>
        <w:pStyle w:val="Odlomakpopisa"/>
        <w:numPr>
          <w:ilvl w:val="0"/>
          <w:numId w:val="1"/>
        </w:numPr>
      </w:pPr>
      <w:r>
        <w:t xml:space="preserve">Izvor zvuka titra frekvencijom od 1800 Hz. Brzina zvuka u zraku je 330 m/s.                                          a) Kolika je valna duljina zvuka?      </w:t>
      </w:r>
      <w:r w:rsidR="003E2036">
        <w:t>(</w:t>
      </w:r>
      <w:r w:rsidR="00DA27AD">
        <w:t xml:space="preserve">R: </w:t>
      </w:r>
      <w:r w:rsidR="003E2036">
        <w:t>0.18m)</w:t>
      </w:r>
      <w:r>
        <w:t xml:space="preserve">                                                                                                                 b) K</w:t>
      </w:r>
      <w:r w:rsidR="003E2036">
        <w:t>olika je udaljenost između 2 i 6</w:t>
      </w:r>
      <w:r>
        <w:t xml:space="preserve"> zgušnjavanja zvuka?  </w:t>
      </w:r>
      <w:r w:rsidR="003E2036">
        <w:t>(</w:t>
      </w:r>
      <w:r w:rsidR="00DA27AD">
        <w:t xml:space="preserve">R: </w:t>
      </w:r>
      <w:r w:rsidR="003E2036">
        <w:t>0.72m)</w:t>
      </w:r>
      <w:r>
        <w:t xml:space="preserve">                                                                                   c)</w:t>
      </w:r>
      <w:r w:rsidR="003E2036">
        <w:t xml:space="preserve"> Koliko razrjeđenja zraka nastane za 45 sekundi? (</w:t>
      </w:r>
      <w:r w:rsidR="00DA27AD">
        <w:t xml:space="preserve">R: </w:t>
      </w:r>
      <w:bookmarkStart w:id="0" w:name="_GoBack"/>
      <w:bookmarkEnd w:id="0"/>
      <w:r w:rsidR="003E2036">
        <w:t>81000)</w:t>
      </w:r>
    </w:p>
    <w:sectPr w:rsidR="0070383F" w:rsidRPr="0070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6EB3"/>
    <w:multiLevelType w:val="hybridMultilevel"/>
    <w:tmpl w:val="261A079E"/>
    <w:lvl w:ilvl="0" w:tplc="A1F6E4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2"/>
    <w:rsid w:val="001B1D72"/>
    <w:rsid w:val="003E2036"/>
    <w:rsid w:val="00620ED1"/>
    <w:rsid w:val="0070383F"/>
    <w:rsid w:val="009C4074"/>
    <w:rsid w:val="00D44B7D"/>
    <w:rsid w:val="00DA27AD"/>
    <w:rsid w:val="00D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612F"/>
  <w15:chartTrackingRefBased/>
  <w15:docId w15:val="{91AD0A5F-27B8-4D5B-B4D6-5635293C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Marinović</dc:creator>
  <cp:keywords/>
  <dc:description/>
  <cp:lastModifiedBy>Verica Marinović</cp:lastModifiedBy>
  <cp:revision>3</cp:revision>
  <dcterms:created xsi:type="dcterms:W3CDTF">2017-05-01T18:38:00Z</dcterms:created>
  <dcterms:modified xsi:type="dcterms:W3CDTF">2017-05-01T19:23:00Z</dcterms:modified>
</cp:coreProperties>
</file>